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A03454" w:rsidRDefault="00A03454" w:rsidP="00A03454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Шпаковского муниципальн</w:t>
      </w:r>
      <w:r w:rsidR="007C3237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p w:rsidR="001027BC" w:rsidRDefault="001027BC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F96D0F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8F6BC2" w:rsidRPr="00A03454">
        <w:rPr>
          <w:rFonts w:ascii="Times New Roman" w:hAnsi="Times New Roman" w:cs="Times New Roman"/>
          <w:sz w:val="28"/>
          <w:szCs w:val="28"/>
        </w:rPr>
        <w:t>по градостроительству, земел</w:t>
      </w:r>
      <w:r w:rsidR="00A03454" w:rsidRPr="00A03454">
        <w:rPr>
          <w:rFonts w:ascii="Times New Roman" w:hAnsi="Times New Roman" w:cs="Times New Roman"/>
          <w:sz w:val="28"/>
          <w:szCs w:val="28"/>
        </w:rPr>
        <w:t>ьным и имущественным отношениям</w:t>
      </w:r>
      <w:r w:rsidRPr="00A034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F6BC2" w:rsidRPr="00A03454">
        <w:rPr>
          <w:rFonts w:ascii="Times New Roman" w:hAnsi="Times New Roman" w:cs="Times New Roman"/>
          <w:sz w:val="28"/>
          <w:szCs w:val="28"/>
        </w:rPr>
        <w:t>и</w:t>
      </w:r>
      <w:r w:rsidRPr="00A03454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8F6BC2" w:rsidRPr="00A03454">
        <w:rPr>
          <w:rFonts w:ascii="Times New Roman" w:hAnsi="Times New Roman" w:cs="Times New Roman"/>
          <w:sz w:val="28"/>
          <w:szCs w:val="28"/>
        </w:rPr>
        <w:t>округа</w:t>
      </w:r>
      <w:r w:rsidRPr="00A0345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03454">
        <w:rPr>
          <w:rFonts w:ascii="Times New Roman" w:hAnsi="Times New Roman" w:cs="Times New Roman"/>
        </w:rPr>
        <w:t xml:space="preserve">              (наименование федерального органа исполнительной власти)</w:t>
      </w: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03454">
        <w:rPr>
          <w:rFonts w:ascii="Times New Roman" w:hAnsi="Times New Roman" w:cs="Times New Roman"/>
        </w:rPr>
        <w:t xml:space="preserve">                  или его территориального органа)</w:t>
      </w:r>
    </w:p>
    <w:p w:rsidR="00F83AAA" w:rsidRPr="00A03454" w:rsidRDefault="00F83AAA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F96D0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ПРЕДПИСАНИЕ</w:t>
      </w:r>
    </w:p>
    <w:p w:rsidR="00F83AAA" w:rsidRPr="00A03454" w:rsidRDefault="00F83AAA" w:rsidP="00A0345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об устранении выявленного нарушения требований</w:t>
      </w:r>
      <w:r w:rsidR="00A03454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</w:p>
    <w:p w:rsidR="00F83AAA" w:rsidRPr="00A03454" w:rsidRDefault="00F83AAA" w:rsidP="00F83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№ 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A03454" w:rsidP="00F83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«</w:t>
      </w:r>
      <w:r w:rsidR="00F83AAA" w:rsidRPr="00A03454">
        <w:rPr>
          <w:rFonts w:ascii="Times New Roman" w:hAnsi="Times New Roman" w:cs="Times New Roman"/>
          <w:sz w:val="28"/>
          <w:szCs w:val="28"/>
        </w:rPr>
        <w:t>___</w:t>
      </w:r>
      <w:r w:rsidRPr="00A03454">
        <w:rPr>
          <w:rFonts w:ascii="Times New Roman" w:hAnsi="Times New Roman" w:cs="Times New Roman"/>
          <w:sz w:val="28"/>
          <w:szCs w:val="28"/>
        </w:rPr>
        <w:t>»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     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(место составления)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454" w:rsidRDefault="00A03454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A034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03454" w:rsidRP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</w:t>
      </w:r>
      <w:r w:rsidR="00A03454" w:rsidRP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 xml:space="preserve"> _________20___ года по </w:t>
      </w:r>
      <w:r w:rsid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</w:t>
      </w:r>
      <w:r w:rsid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>___________20___года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Ф.И.О. </w:t>
      </w:r>
      <w:proofErr w:type="gramStart"/>
      <w:r>
        <w:rPr>
          <w:rFonts w:ascii="Times New Roman" w:hAnsi="Times New Roman" w:cs="Times New Roman"/>
        </w:rPr>
        <w:t>проверяющего</w:t>
      </w:r>
      <w:proofErr w:type="gramEnd"/>
      <w:r>
        <w:rPr>
          <w:rFonts w:ascii="Times New Roman" w:hAnsi="Times New Roman" w:cs="Times New Roman"/>
        </w:rPr>
        <w:t>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земельного законодательства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Ф.И.О. ее руководителя,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 гражданина)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A03454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в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AAA" w:rsidRPr="00A0345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F83AAA" w:rsidRPr="00A03454">
        <w:rPr>
          <w:rFonts w:ascii="Times New Roman" w:hAnsi="Times New Roman" w:cs="Times New Roman"/>
          <w:sz w:val="28"/>
          <w:szCs w:val="28"/>
        </w:rPr>
        <w:t xml:space="preserve"> ко</w:t>
      </w:r>
      <w:r w:rsidRPr="00A03454">
        <w:rPr>
          <w:rFonts w:ascii="Times New Roman" w:hAnsi="Times New Roman" w:cs="Times New Roman"/>
          <w:sz w:val="28"/>
          <w:szCs w:val="28"/>
        </w:rPr>
        <w:t>торой установлено ненадлежащее использование</w:t>
      </w:r>
      <w:r w:rsidR="00F83AAA" w:rsidRPr="00A0345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="00F83AAA" w:rsidRPr="00A03454">
        <w:rPr>
          <w:rFonts w:ascii="Times New Roman" w:hAnsi="Times New Roman" w:cs="Times New Roman"/>
          <w:sz w:val="28"/>
          <w:szCs w:val="28"/>
        </w:rPr>
        <w:t>участка:</w:t>
      </w:r>
      <w:r w:rsidR="00F83A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нарушения с указанием площади, местоположения,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кадастрового номера земельного участка, где допущено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нарушение, наименования законодательных и иных нормативных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правовых актов (со ссылкой на статьи и пункты), требования которых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нарушены, и установленная за это ответственность)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62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71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</w:p>
    <w:p w:rsidR="00A03454" w:rsidRPr="00A03454" w:rsidRDefault="00A03454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A034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ПРЕДПИСЫВАЮ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Ф.И.О. ее руководителя,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 гражданина)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устранить указанное нарушение в срок до </w:t>
      </w:r>
      <w:r w:rsidR="00A03454">
        <w:rPr>
          <w:rFonts w:ascii="Times New Roman" w:hAnsi="Times New Roman" w:cs="Times New Roman"/>
          <w:sz w:val="28"/>
          <w:szCs w:val="28"/>
        </w:rPr>
        <w:t>«</w:t>
      </w:r>
      <w:r w:rsidRPr="00A03454">
        <w:rPr>
          <w:rFonts w:ascii="Times New Roman" w:hAnsi="Times New Roman" w:cs="Times New Roman"/>
          <w:sz w:val="28"/>
          <w:szCs w:val="28"/>
        </w:rPr>
        <w:t>____</w:t>
      </w:r>
      <w:r w:rsidR="00A03454">
        <w:rPr>
          <w:rFonts w:ascii="Times New Roman" w:hAnsi="Times New Roman" w:cs="Times New Roman"/>
          <w:sz w:val="28"/>
          <w:szCs w:val="28"/>
        </w:rPr>
        <w:t>»</w:t>
      </w:r>
      <w:r w:rsidRPr="00A03454">
        <w:rPr>
          <w:rFonts w:ascii="Times New Roman" w:hAnsi="Times New Roman" w:cs="Times New Roman"/>
          <w:sz w:val="28"/>
          <w:szCs w:val="28"/>
        </w:rPr>
        <w:t xml:space="preserve"> ____________20_____ года</w:t>
      </w:r>
    </w:p>
    <w:p w:rsidR="00A03454" w:rsidRDefault="00A03454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</w:t>
      </w:r>
      <w:proofErr w:type="gramStart"/>
      <w:r w:rsidRPr="00A03454">
        <w:rPr>
          <w:rFonts w:ascii="Times New Roman" w:hAnsi="Times New Roman" w:cs="Times New Roman"/>
          <w:sz w:val="28"/>
          <w:szCs w:val="28"/>
        </w:rPr>
        <w:t>срока устранения нарушения требований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proofErr w:type="gramEnd"/>
      <w:r w:rsidRPr="00A03454">
        <w:rPr>
          <w:rFonts w:ascii="Times New Roman" w:hAnsi="Times New Roman" w:cs="Times New Roman"/>
          <w:sz w:val="28"/>
          <w:szCs w:val="28"/>
        </w:rPr>
        <w:t xml:space="preserve"> лицо, которому выдано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предписание, вправе представить должностному лицу, вынесшему предписание:</w:t>
      </w:r>
    </w:p>
    <w:p w:rsidR="00F83AAA" w:rsidRPr="00A03454" w:rsidRDefault="00F83AAA" w:rsidP="008F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- ходатайство о продлении срока устранения нарушения;</w:t>
      </w:r>
    </w:p>
    <w:p w:rsidR="00F83AAA" w:rsidRPr="00A03454" w:rsidRDefault="00F83AAA" w:rsidP="008F6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- документы, справки и иные материалы, подтверждающие  принятие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необходимых мер для устранения нарушения.</w:t>
      </w: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19.5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административных правонарушениях за невыполнение в установленный срок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законного  предписания должностного лица, осуществляющего государственный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надзор, об устранении нарушений законодательства установлена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F83AAA" w:rsidRPr="00A03454" w:rsidRDefault="00F83AAA" w:rsidP="00F83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>В случае невыполнения предписания об устранении выявленного нарушения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Российской Федерации,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45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материалы для принудительного прекращения права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права)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(местоположение, кадастровый номер, целевое назначение,</w:t>
      </w:r>
      <w:proofErr w:type="gramEnd"/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площадь, при необходимости описание границ земельного участка)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454">
        <w:rPr>
          <w:rFonts w:ascii="Times New Roman" w:hAnsi="Times New Roman" w:cs="Times New Roman"/>
          <w:sz w:val="28"/>
          <w:szCs w:val="28"/>
        </w:rPr>
        <w:t>или его часть, в отношении которой возможно принудительное прекращение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права на землю, будут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45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 государственной власти или органа местного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Pr="00A03454" w:rsidRDefault="00F83AAA" w:rsidP="008F6B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034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76</w:t>
        </w:r>
      </w:hyperlink>
      <w:r w:rsidRPr="00A034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прекращение права на  земельный участок не освобождает виновное лицо от</w:t>
      </w:r>
      <w:r w:rsidR="008F6BC2" w:rsidRPr="00A03454">
        <w:rPr>
          <w:rFonts w:ascii="Times New Roman" w:hAnsi="Times New Roman" w:cs="Times New Roman"/>
          <w:sz w:val="28"/>
          <w:szCs w:val="28"/>
        </w:rPr>
        <w:t xml:space="preserve"> </w:t>
      </w:r>
      <w:r w:rsidRPr="00A03454">
        <w:rPr>
          <w:rFonts w:ascii="Times New Roman" w:hAnsi="Times New Roman" w:cs="Times New Roman"/>
          <w:sz w:val="28"/>
          <w:szCs w:val="28"/>
        </w:rPr>
        <w:t>возмещения вреда, причиненного земельным правонарушением.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237" w:rsidRDefault="007C3237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(иные разъяснения прав, дополнительная информация (при необходимости)</w:t>
      </w:r>
      <w:proofErr w:type="gramEnd"/>
    </w:p>
    <w:p w:rsidR="00A03454" w:rsidRDefault="00A03454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A03454" w:rsidRDefault="00A03454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(подпись, фамилия, имя, отчество (последнее - при наличии) должностного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вынесшего предписание)</w:t>
      </w: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AAA" w:rsidRDefault="00F83AAA" w:rsidP="00F83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(подпись, фамилия, имя, отчество (последнее - при наличии) лица,</w:t>
      </w:r>
      <w:proofErr w:type="gramEnd"/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получившего предписание, либо отметка об отказе лица, получившего</w:t>
      </w:r>
    </w:p>
    <w:p w:rsidR="00F83AAA" w:rsidRDefault="00F83AAA" w:rsidP="00F83A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предписание, в его подписании)</w:t>
      </w:r>
    </w:p>
    <w:p w:rsidR="00F83AAA" w:rsidRDefault="00F83AAA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54" w:rsidRDefault="00A03454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54" w:rsidRPr="00A03454" w:rsidRDefault="00A03454" w:rsidP="00F83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3A362D" w:rsidRDefault="003A362D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54" w:rsidRDefault="00A03454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54" w:rsidRDefault="00A03454" w:rsidP="003A36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A362D" w:rsidRPr="003A362D" w:rsidRDefault="003A362D" w:rsidP="003A362D">
      <w:pPr>
        <w:widowControl w:val="0"/>
        <w:suppressAutoHyphens/>
        <w:spacing w:after="0" w:line="240" w:lineRule="exact"/>
        <w:rPr>
          <w:rFonts w:ascii="Calibri" w:eastAsia="Calibri" w:hAnsi="Calibri" w:cs="Times New Roman"/>
          <w:sz w:val="28"/>
          <w:szCs w:val="28"/>
        </w:rPr>
      </w:pP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sectPr w:rsidR="003A362D" w:rsidRPr="003A362D" w:rsidSect="008F6B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A72"/>
    <w:rsid w:val="00052242"/>
    <w:rsid w:val="001027BC"/>
    <w:rsid w:val="003A362D"/>
    <w:rsid w:val="004A598E"/>
    <w:rsid w:val="005F7A72"/>
    <w:rsid w:val="006B369F"/>
    <w:rsid w:val="007C3237"/>
    <w:rsid w:val="008033B3"/>
    <w:rsid w:val="008F6BC2"/>
    <w:rsid w:val="009F7EA0"/>
    <w:rsid w:val="00A03454"/>
    <w:rsid w:val="00C33B18"/>
    <w:rsid w:val="00C60356"/>
    <w:rsid w:val="00F83AAA"/>
    <w:rsid w:val="00F9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7895C0A8DB9C2BDDB00CB8C282F0EEAB40B8CC368B694C8CAF64B5B757D87D34C9575DA57064A4EFD53C72E0080B07DF350942B21170c9A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97895C0A8DB9C2BDDB00CB8C282F0EEAB40B8CC368B694C8CAF64B5B757D87D34C9545BAD7D31F0A0D46037B01B0A06DF370D5DcBA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97895C0A8DB9C2BDDB00CB8C282F0EEAB42B9C9348B694C8CAF64B5B757D87D34C9535FA3706EF5B5C5383BB4001402C52B0F5CB1c1A8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D397895C0A8DB9C2BDDB00CB8C282F0EEAB40B8CC368B694C8CAF64B5B757D87D34C9545FA57D31F0A0D46037B01B0A06DF370D5DcBA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397895C0A8DB9C2BDDB00CB8C282F0EEAB40B8CC368B694C8CAF64B5B757D87D34C9575DA57361A4EFD53C72E0080B07DF350942B21170c9A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2021-09-21T13:37:00Z</dcterms:created>
  <dcterms:modified xsi:type="dcterms:W3CDTF">2021-09-21T13:37:00Z</dcterms:modified>
</cp:coreProperties>
</file>